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6"/>
        <w:gridCol w:w="516"/>
        <w:gridCol w:w="4285"/>
        <w:gridCol w:w="516"/>
        <w:gridCol w:w="4345"/>
      </w:tblGrid>
      <w:tr w:rsidR="000176CE" w:rsidRPr="000411AC" w:rsidTr="004F5248">
        <w:trPr>
          <w:trHeight w:val="848"/>
        </w:trPr>
        <w:tc>
          <w:tcPr>
            <w:tcW w:w="4718" w:type="dxa"/>
            <w:shd w:val="clear" w:color="auto" w:fill="000000" w:themeFill="text1"/>
          </w:tcPr>
          <w:p w:rsidR="000176CE" w:rsidRPr="000411AC" w:rsidRDefault="000176CE" w:rsidP="004F5248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0411AC">
              <w:rPr>
                <w:rFonts w:ascii="Comic Sans MS" w:hAnsi="Comic Sans MS"/>
                <w:sz w:val="32"/>
              </w:rPr>
              <w:t>Brooklands Primary School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000000" w:themeFill="text1"/>
          </w:tcPr>
          <w:p w:rsidR="000176CE" w:rsidRPr="000411AC" w:rsidRDefault="000176CE" w:rsidP="004F5248">
            <w:pPr>
              <w:spacing w:after="0"/>
              <w:rPr>
                <w:sz w:val="32"/>
              </w:rPr>
            </w:pPr>
          </w:p>
        </w:tc>
        <w:tc>
          <w:tcPr>
            <w:tcW w:w="4723" w:type="dxa"/>
            <w:shd w:val="clear" w:color="auto" w:fill="000000" w:themeFill="text1"/>
          </w:tcPr>
          <w:p w:rsidR="000176CE" w:rsidRPr="000411AC" w:rsidRDefault="000176CE" w:rsidP="004F5248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0411AC">
              <w:rPr>
                <w:rFonts w:ascii="Comic Sans MS" w:hAnsi="Comic Sans MS"/>
                <w:sz w:val="32"/>
              </w:rPr>
              <w:t>P7 Spellings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000000" w:themeFill="text1"/>
          </w:tcPr>
          <w:p w:rsidR="000176CE" w:rsidRPr="000411AC" w:rsidRDefault="000176CE" w:rsidP="004F5248">
            <w:pPr>
              <w:spacing w:after="0"/>
              <w:rPr>
                <w:rFonts w:ascii="Comic Sans MS" w:hAnsi="Comic Sans MS"/>
                <w:sz w:val="32"/>
              </w:rPr>
            </w:pPr>
          </w:p>
        </w:tc>
        <w:tc>
          <w:tcPr>
            <w:tcW w:w="4723" w:type="dxa"/>
            <w:shd w:val="clear" w:color="auto" w:fill="000000" w:themeFill="text1"/>
          </w:tcPr>
          <w:p w:rsidR="000176CE" w:rsidRPr="000411AC" w:rsidRDefault="000176CE" w:rsidP="004F5248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0411AC">
              <w:rPr>
                <w:rFonts w:ascii="Comic Sans MS" w:hAnsi="Comic Sans MS"/>
                <w:sz w:val="32"/>
              </w:rPr>
              <w:t>2021</w:t>
            </w:r>
          </w:p>
        </w:tc>
      </w:tr>
      <w:tr w:rsidR="000176CE" w:rsidRPr="00980A34" w:rsidTr="004F5248">
        <w:trPr>
          <w:trHeight w:val="848"/>
        </w:trPr>
        <w:tc>
          <w:tcPr>
            <w:tcW w:w="4718" w:type="dxa"/>
          </w:tcPr>
          <w:p w:rsidR="000176CE" w:rsidRDefault="000176CE" w:rsidP="004F5248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10 of Home Learning</w:t>
            </w:r>
          </w:p>
          <w:p w:rsidR="000176CE" w:rsidRPr="0067530C" w:rsidRDefault="000176CE" w:rsidP="004F5248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572" w:type="dxa"/>
            <w:vMerge w:val="restart"/>
            <w:tcBorders>
              <w:top w:val="nil"/>
              <w:bottom w:val="nil"/>
            </w:tcBorders>
          </w:tcPr>
          <w:p w:rsidR="000176CE" w:rsidRDefault="000176CE" w:rsidP="004F5248">
            <w:pPr>
              <w:spacing w:after="0"/>
            </w:pPr>
          </w:p>
        </w:tc>
        <w:tc>
          <w:tcPr>
            <w:tcW w:w="4723" w:type="dxa"/>
          </w:tcPr>
          <w:p w:rsidR="000176CE" w:rsidRDefault="000176CE" w:rsidP="004F5248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10 of Home Learning</w:t>
            </w:r>
          </w:p>
          <w:p w:rsidR="000176CE" w:rsidRPr="00980A34" w:rsidRDefault="000176CE" w:rsidP="004F5248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572" w:type="dxa"/>
            <w:vMerge w:val="restart"/>
            <w:tcBorders>
              <w:top w:val="nil"/>
              <w:bottom w:val="nil"/>
            </w:tcBorders>
          </w:tcPr>
          <w:p w:rsidR="000176CE" w:rsidRPr="00980A34" w:rsidRDefault="000176CE" w:rsidP="004F5248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Default="000176CE" w:rsidP="004F5248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10 of Home Learning</w:t>
            </w:r>
          </w:p>
          <w:p w:rsidR="000176CE" w:rsidRPr="00980A34" w:rsidRDefault="000176CE" w:rsidP="004F5248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</w:tr>
      <w:tr w:rsidR="000176CE" w:rsidRPr="00331B80" w:rsidTr="004F5248">
        <w:trPr>
          <w:trHeight w:val="1317"/>
        </w:trPr>
        <w:tc>
          <w:tcPr>
            <w:tcW w:w="4718" w:type="dxa"/>
          </w:tcPr>
          <w:p w:rsidR="000176CE" w:rsidRPr="00331B80" w:rsidRDefault="000176CE" w:rsidP="004F5248">
            <w:pPr>
              <w:spacing w:after="0"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hAnsi="Comic Sans MS"/>
                <w:u w:val="single"/>
              </w:rPr>
              <w:t xml:space="preserve">Box 1 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street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inch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lot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nothing</w:t>
            </w:r>
          </w:p>
        </w:tc>
        <w:tc>
          <w:tcPr>
            <w:tcW w:w="572" w:type="dxa"/>
            <w:vMerge/>
            <w:tcBorders>
              <w:top w:val="nil"/>
              <w:bottom w:val="nil"/>
            </w:tcBorders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>Box 1</w:t>
            </w:r>
            <w:r>
              <w:rPr>
                <w:rFonts w:ascii="Comic Sans MS" w:eastAsia="MS Mincho" w:hAnsi="Comic Sans MS" w:cs="Times New Roman"/>
                <w:u w:val="single"/>
              </w:rPr>
              <w:t xml:space="preserve"> 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course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stay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wheel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full</w:t>
            </w:r>
          </w:p>
        </w:tc>
        <w:tc>
          <w:tcPr>
            <w:tcW w:w="572" w:type="dxa"/>
            <w:vMerge/>
            <w:tcBorders>
              <w:bottom w:val="nil"/>
            </w:tcBorders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1</w:t>
            </w:r>
            <w:r>
              <w:rPr>
                <w:rFonts w:ascii="Comic Sans MS" w:hAnsi="Comic Sans MS"/>
                <w:u w:val="single"/>
              </w:rPr>
              <w:t xml:space="preserve"> 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object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decide</w:t>
            </w:r>
          </w:p>
          <w:p w:rsidR="000176CE" w:rsidRPr="002B2951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surface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B2951">
              <w:rPr>
                <w:rFonts w:ascii="Comic Sans MS" w:eastAsia="MS Mincho" w:hAnsi="Comic Sans MS" w:cs="Times New Roman"/>
              </w:rPr>
              <w:t>deep</w:t>
            </w:r>
          </w:p>
        </w:tc>
      </w:tr>
      <w:tr w:rsidR="000176CE" w:rsidRPr="00331B80" w:rsidTr="004F5248">
        <w:trPr>
          <w:trHeight w:val="1012"/>
        </w:trPr>
        <w:tc>
          <w:tcPr>
            <w:tcW w:w="4718" w:type="dxa"/>
          </w:tcPr>
          <w:p w:rsidR="000176CE" w:rsidRDefault="000176CE" w:rsidP="004F5248">
            <w:pPr>
              <w:spacing w:after="0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Box 2 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limit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glide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suitable 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examine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72" w:type="dxa"/>
            <w:vMerge/>
            <w:tcBorders>
              <w:top w:val="nil"/>
              <w:bottom w:val="nil"/>
            </w:tcBorders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 xml:space="preserve">Box </w:t>
            </w:r>
            <w:r w:rsidRPr="00331B80">
              <w:rPr>
                <w:rFonts w:ascii="Comic Sans MS" w:eastAsia="MS Mincho" w:hAnsi="Comic Sans MS" w:cs="Times New Roman"/>
                <w:u w:val="single"/>
              </w:rPr>
              <w:t>2</w:t>
            </w:r>
            <w:r>
              <w:rPr>
                <w:rFonts w:ascii="Comic Sans MS" w:eastAsia="MS Mincho" w:hAnsi="Comic Sans MS" w:cs="Times New Roman"/>
                <w:u w:val="single"/>
              </w:rPr>
              <w:t xml:space="preserve"> 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brief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brilliant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custom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bounce</w:t>
            </w:r>
          </w:p>
        </w:tc>
        <w:tc>
          <w:tcPr>
            <w:tcW w:w="572" w:type="dxa"/>
            <w:vMerge/>
            <w:tcBorders>
              <w:bottom w:val="nil"/>
            </w:tcBorders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2</w:t>
            </w:r>
            <w:r>
              <w:rPr>
                <w:rFonts w:ascii="Comic Sans MS" w:hAnsi="Comic Sans MS"/>
                <w:u w:val="single"/>
              </w:rPr>
              <w:t xml:space="preserve"> 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vision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globe</w:t>
            </w:r>
          </w:p>
          <w:p w:rsidR="000176CE" w:rsidRPr="004130BC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diagram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explore</w:t>
            </w:r>
          </w:p>
        </w:tc>
      </w:tr>
      <w:tr w:rsidR="000176CE" w:rsidRPr="00331B80" w:rsidTr="004F5248">
        <w:trPr>
          <w:trHeight w:val="1744"/>
        </w:trPr>
        <w:tc>
          <w:tcPr>
            <w:tcW w:w="4718" w:type="dxa"/>
          </w:tcPr>
          <w:p w:rsidR="000176CE" w:rsidRDefault="000176CE" w:rsidP="004F5248">
            <w:pPr>
              <w:spacing w:after="0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Box 3 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ignorance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specify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migrate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technique</w:t>
            </w:r>
          </w:p>
        </w:tc>
        <w:tc>
          <w:tcPr>
            <w:tcW w:w="572" w:type="dxa"/>
            <w:vMerge/>
            <w:tcBorders>
              <w:top w:val="nil"/>
              <w:bottom w:val="nil"/>
            </w:tcBorders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  <w:r>
              <w:rPr>
                <w:rFonts w:ascii="Comic Sans MS" w:hAnsi="Comic Sans MS"/>
                <w:u w:val="single"/>
              </w:rPr>
              <w:t xml:space="preserve"> 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Pr="00203E29">
              <w:rPr>
                <w:rFonts w:ascii="Comic Sans MS" w:hAnsi="Comic Sans MS"/>
              </w:rPr>
              <w:t>apparent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attribute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presume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emerge</w:t>
            </w:r>
          </w:p>
        </w:tc>
        <w:tc>
          <w:tcPr>
            <w:tcW w:w="572" w:type="dxa"/>
            <w:vMerge/>
            <w:tcBorders>
              <w:bottom w:val="nil"/>
            </w:tcBorders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:rsidR="000176CE" w:rsidRPr="00331B80" w:rsidRDefault="000176CE" w:rsidP="004F5248">
            <w:p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  <w:r>
              <w:rPr>
                <w:rFonts w:ascii="Comic Sans MS" w:hAnsi="Comic Sans MS"/>
                <w:u w:val="single"/>
              </w:rPr>
              <w:t xml:space="preserve"> 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>implicate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investigation </w:t>
            </w:r>
          </w:p>
          <w:p w:rsidR="000176CE" w:rsidRPr="00203E29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discrete </w:t>
            </w:r>
          </w:p>
          <w:p w:rsidR="000176CE" w:rsidRPr="00331B80" w:rsidRDefault="000176CE" w:rsidP="004F524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accurate </w:t>
            </w:r>
          </w:p>
        </w:tc>
      </w:tr>
    </w:tbl>
    <w:p w:rsidR="00DA3644" w:rsidRDefault="000176CE">
      <w:bookmarkStart w:id="0" w:name="_GoBack"/>
      <w:bookmarkEnd w:id="0"/>
    </w:p>
    <w:sectPr w:rsidR="00DA3644" w:rsidSect="000176CE"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E3798"/>
    <w:multiLevelType w:val="hybridMultilevel"/>
    <w:tmpl w:val="F12A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CE"/>
    <w:rsid w:val="000176CE"/>
    <w:rsid w:val="007168A9"/>
    <w:rsid w:val="00E3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69E16-D673-4699-A140-D07DC16C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6CE"/>
    <w:pPr>
      <w:spacing w:after="20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7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Henry</dc:creator>
  <cp:keywords/>
  <dc:description/>
  <cp:lastModifiedBy>M Henry</cp:lastModifiedBy>
  <cp:revision>1</cp:revision>
  <dcterms:created xsi:type="dcterms:W3CDTF">2021-03-12T12:32:00Z</dcterms:created>
  <dcterms:modified xsi:type="dcterms:W3CDTF">2021-03-12T12:34:00Z</dcterms:modified>
</cp:coreProperties>
</file>